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CC5A" w14:textId="36399350" w:rsidR="00D72F49" w:rsidRPr="00A15542" w:rsidRDefault="00D72F49" w:rsidP="00215204">
      <w:pPr>
        <w:jc w:val="center"/>
        <w:rPr>
          <w:rFonts w:ascii="Times New Roman" w:hAnsi="Times New Roman" w:cs="Times New Roman"/>
          <w:b/>
          <w:bCs/>
          <w:sz w:val="18"/>
          <w:szCs w:val="18"/>
          <w:lang w:val="en-US"/>
        </w:rPr>
      </w:pPr>
      <w:r w:rsidRPr="00A15542">
        <w:rPr>
          <w:rFonts w:ascii="Times New Roman" w:hAnsi="Times New Roman" w:cs="Times New Roman"/>
          <w:b/>
          <w:bCs/>
          <w:sz w:val="18"/>
          <w:szCs w:val="18"/>
          <w:lang w:val="en-US"/>
        </w:rPr>
        <w:t>TCS DECLARATION U/S 206C(1G) OF INCOME TAX ACT, 1961</w:t>
      </w:r>
    </w:p>
    <w:p w14:paraId="07E06414" w14:textId="77777777" w:rsidR="00D72F49" w:rsidRPr="00A15542" w:rsidRDefault="00D72F49" w:rsidP="00215204">
      <w:pPr>
        <w:jc w:val="both"/>
        <w:rPr>
          <w:rFonts w:ascii="Times New Roman" w:hAnsi="Times New Roman" w:cs="Times New Roman"/>
          <w:b/>
          <w:bCs/>
          <w:sz w:val="18"/>
          <w:szCs w:val="18"/>
          <w:lang w:val="en-US"/>
        </w:rPr>
      </w:pPr>
    </w:p>
    <w:p w14:paraId="053FCB66" w14:textId="7B6AB47C" w:rsidR="00706D98" w:rsidRPr="00A15542" w:rsidRDefault="00D72F49" w:rsidP="00706D98">
      <w:pPr>
        <w:jc w:val="both"/>
        <w:rPr>
          <w:rFonts w:ascii="Times New Roman" w:hAnsi="Times New Roman" w:cs="Times New Roman"/>
          <w:b/>
          <w:bCs/>
          <w:sz w:val="18"/>
          <w:szCs w:val="18"/>
          <w:lang w:val="en-US"/>
        </w:rPr>
      </w:pPr>
      <w:r w:rsidRPr="00A15542">
        <w:rPr>
          <w:rFonts w:ascii="Times New Roman" w:hAnsi="Times New Roman" w:cs="Times New Roman"/>
          <w:b/>
          <w:bCs/>
          <w:sz w:val="18"/>
          <w:szCs w:val="18"/>
          <w:lang w:val="en-US"/>
        </w:rPr>
        <w:t xml:space="preserve">Date: </w:t>
      </w:r>
    </w:p>
    <w:p w14:paraId="1DB250EF" w14:textId="77777777" w:rsidR="00706D98" w:rsidRPr="00A15542" w:rsidRDefault="00706D98" w:rsidP="00706D98">
      <w:pPr>
        <w:jc w:val="both"/>
        <w:rPr>
          <w:rFonts w:ascii="Times New Roman" w:hAnsi="Times New Roman" w:cs="Times New Roman"/>
          <w:b/>
          <w:bCs/>
          <w:sz w:val="18"/>
          <w:szCs w:val="18"/>
          <w:lang w:val="en-US"/>
        </w:rPr>
      </w:pPr>
    </w:p>
    <w:p w14:paraId="505AB191" w14:textId="1BEFA4B1" w:rsidR="00FD5783" w:rsidRPr="00A15542" w:rsidRDefault="00864D87" w:rsidP="004705A2">
      <w:pPr>
        <w:spacing w:line="360" w:lineRule="auto"/>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That we,</w:t>
      </w:r>
      <w:r w:rsidR="00706D98" w:rsidRPr="00A15542">
        <w:rPr>
          <w:rFonts w:ascii="Times New Roman" w:hAnsi="Times New Roman" w:cs="Times New Roman"/>
          <w:sz w:val="18"/>
          <w:szCs w:val="18"/>
          <w:lang w:val="en-US"/>
        </w:rPr>
        <w:t xml:space="preserve"> _____________________________________________________ with PAN No. _____________________</w:t>
      </w:r>
      <w:r w:rsidR="00D974A8" w:rsidRPr="00A15542">
        <w:rPr>
          <w:rFonts w:ascii="Times New Roman" w:hAnsi="Times New Roman" w:cs="Times New Roman"/>
          <w:sz w:val="18"/>
          <w:szCs w:val="18"/>
          <w:lang w:val="en-US"/>
        </w:rPr>
        <w:t xml:space="preserve"> </w:t>
      </w:r>
      <w:r w:rsidR="00706D98" w:rsidRPr="00A15542">
        <w:rPr>
          <w:rFonts w:ascii="Times New Roman" w:hAnsi="Times New Roman" w:cs="Times New Roman"/>
          <w:b/>
          <w:bCs/>
          <w:sz w:val="18"/>
          <w:szCs w:val="18"/>
          <w:lang w:val="en-US"/>
        </w:rPr>
        <w:t xml:space="preserve">(“Travel Agent”) </w:t>
      </w:r>
      <w:r w:rsidRPr="00A15542">
        <w:rPr>
          <w:rFonts w:ascii="Times New Roman" w:hAnsi="Times New Roman" w:cs="Times New Roman"/>
          <w:sz w:val="18"/>
          <w:szCs w:val="18"/>
          <w:lang w:val="en-US"/>
        </w:rPr>
        <w:t xml:space="preserve">have purchased </w:t>
      </w:r>
      <w:r w:rsidR="00656971" w:rsidRPr="00A15542">
        <w:rPr>
          <w:rFonts w:ascii="Times New Roman" w:hAnsi="Times New Roman" w:cs="Times New Roman"/>
          <w:b/>
          <w:bCs/>
          <w:sz w:val="18"/>
          <w:szCs w:val="18"/>
          <w:lang w:val="en-US"/>
        </w:rPr>
        <w:t xml:space="preserve">Travel </w:t>
      </w:r>
      <w:r w:rsidR="00264E70" w:rsidRPr="00A15542">
        <w:rPr>
          <w:rFonts w:ascii="Times New Roman" w:hAnsi="Times New Roman" w:cs="Times New Roman"/>
          <w:b/>
          <w:bCs/>
          <w:sz w:val="18"/>
          <w:szCs w:val="18"/>
          <w:lang w:val="en-US"/>
        </w:rPr>
        <w:t>P</w:t>
      </w:r>
      <w:r w:rsidR="00656971" w:rsidRPr="00A15542">
        <w:rPr>
          <w:rFonts w:ascii="Times New Roman" w:hAnsi="Times New Roman" w:cs="Times New Roman"/>
          <w:b/>
          <w:bCs/>
          <w:sz w:val="18"/>
          <w:szCs w:val="18"/>
          <w:lang w:val="en-US"/>
        </w:rPr>
        <w:t>roducts</w:t>
      </w:r>
      <w:r w:rsidR="00656971" w:rsidRPr="00A15542">
        <w:rPr>
          <w:rFonts w:ascii="Times New Roman" w:hAnsi="Times New Roman" w:cs="Times New Roman"/>
          <w:sz w:val="18"/>
          <w:szCs w:val="18"/>
          <w:lang w:val="en-US"/>
        </w:rPr>
        <w:t xml:space="preserve"> </w:t>
      </w:r>
      <w:r w:rsidR="004A600A" w:rsidRPr="00A15542">
        <w:rPr>
          <w:rFonts w:ascii="Times New Roman" w:hAnsi="Times New Roman" w:cs="Times New Roman"/>
          <w:sz w:val="18"/>
          <w:szCs w:val="18"/>
          <w:lang w:val="en-US"/>
        </w:rPr>
        <w:t xml:space="preserve">from </w:t>
      </w:r>
      <w:r w:rsidR="00706D98" w:rsidRPr="00A15542">
        <w:rPr>
          <w:rFonts w:ascii="Times New Roman" w:hAnsi="Times New Roman" w:cs="Times New Roman"/>
          <w:sz w:val="18"/>
          <w:szCs w:val="18"/>
          <w:lang w:val="en-US"/>
        </w:rPr>
        <w:t>TBO Tek Limited</w:t>
      </w:r>
      <w:r w:rsidR="00D974A8" w:rsidRPr="00A15542">
        <w:rPr>
          <w:rFonts w:ascii="Times New Roman" w:hAnsi="Times New Roman" w:cs="Times New Roman"/>
          <w:sz w:val="18"/>
          <w:szCs w:val="18"/>
          <w:lang w:val="en-US"/>
        </w:rPr>
        <w:t xml:space="preserve"> </w:t>
      </w:r>
      <w:r w:rsidR="00FE337D" w:rsidRPr="001442A3">
        <w:rPr>
          <w:rFonts w:ascii="Times New Roman" w:hAnsi="Times New Roman" w:cs="Times New Roman"/>
          <w:sz w:val="18"/>
          <w:szCs w:val="18"/>
          <w:lang w:val="en-US"/>
        </w:rPr>
        <w:t>(“</w:t>
      </w:r>
      <w:r w:rsidR="00D974A8" w:rsidRPr="001442A3">
        <w:rPr>
          <w:rFonts w:ascii="Times New Roman" w:hAnsi="Times New Roman" w:cs="Times New Roman"/>
          <w:sz w:val="18"/>
          <w:szCs w:val="18"/>
          <w:lang w:val="en-US"/>
        </w:rPr>
        <w:t>TBO</w:t>
      </w:r>
      <w:r w:rsidR="00FE337D" w:rsidRPr="001442A3">
        <w:rPr>
          <w:rFonts w:ascii="Times New Roman" w:hAnsi="Times New Roman" w:cs="Times New Roman"/>
          <w:sz w:val="18"/>
          <w:szCs w:val="18"/>
          <w:lang w:val="en-US"/>
        </w:rPr>
        <w:t>”)</w:t>
      </w:r>
      <w:r w:rsidR="00484741" w:rsidRPr="00A15542">
        <w:rPr>
          <w:rFonts w:ascii="Times New Roman" w:hAnsi="Times New Roman" w:cs="Times New Roman"/>
          <w:sz w:val="18"/>
          <w:szCs w:val="18"/>
          <w:lang w:val="en-US"/>
        </w:rPr>
        <w:t xml:space="preserve"> to be sold to</w:t>
      </w:r>
      <w:r w:rsidR="001A1F1B" w:rsidRPr="00A15542">
        <w:rPr>
          <w:rFonts w:ascii="Times New Roman" w:hAnsi="Times New Roman" w:cs="Times New Roman"/>
          <w:sz w:val="18"/>
          <w:szCs w:val="18"/>
          <w:lang w:val="en-US"/>
        </w:rPr>
        <w:t xml:space="preserve"> </w:t>
      </w:r>
      <w:r w:rsidR="00706D98" w:rsidRPr="00A15542">
        <w:rPr>
          <w:rFonts w:ascii="Times New Roman" w:hAnsi="Times New Roman" w:cs="Times New Roman"/>
          <w:sz w:val="18"/>
          <w:szCs w:val="18"/>
          <w:lang w:val="en-US"/>
        </w:rPr>
        <w:t>_________________________________</w:t>
      </w:r>
      <w:r w:rsidR="00D974A8" w:rsidRPr="00A15542">
        <w:rPr>
          <w:rFonts w:ascii="Times New Roman" w:hAnsi="Times New Roman" w:cs="Times New Roman"/>
          <w:sz w:val="18"/>
          <w:szCs w:val="18"/>
          <w:lang w:val="en-US"/>
        </w:rPr>
        <w:t xml:space="preserve"> </w:t>
      </w:r>
      <w:r w:rsidR="001A1F1B" w:rsidRPr="00A15542">
        <w:rPr>
          <w:rFonts w:ascii="Times New Roman" w:hAnsi="Times New Roman" w:cs="Times New Roman"/>
          <w:sz w:val="18"/>
          <w:szCs w:val="18"/>
          <w:lang w:val="en-US"/>
        </w:rPr>
        <w:t xml:space="preserve"> ____________________________________________________________________ having PAN(s) __________________</w:t>
      </w:r>
      <w:r w:rsidR="00706D98" w:rsidRPr="00A15542">
        <w:rPr>
          <w:rFonts w:ascii="Times New Roman" w:hAnsi="Times New Roman" w:cs="Times New Roman"/>
          <w:sz w:val="18"/>
          <w:szCs w:val="18"/>
          <w:lang w:val="en-US"/>
        </w:rPr>
        <w:t>_______________________________________________</w:t>
      </w:r>
      <w:r w:rsidR="007D5570" w:rsidRPr="00A15542">
        <w:rPr>
          <w:rFonts w:ascii="Times New Roman" w:hAnsi="Times New Roman" w:cs="Times New Roman"/>
          <w:sz w:val="18"/>
          <w:szCs w:val="18"/>
          <w:lang w:val="en-US"/>
        </w:rPr>
        <w:t xml:space="preserve"> (</w:t>
      </w:r>
      <w:r w:rsidR="007D5570" w:rsidRPr="00A15542">
        <w:rPr>
          <w:rFonts w:ascii="Times New Roman" w:hAnsi="Times New Roman" w:cs="Times New Roman"/>
          <w:b/>
          <w:bCs/>
          <w:sz w:val="18"/>
          <w:szCs w:val="18"/>
          <w:lang w:val="en-US"/>
        </w:rPr>
        <w:t>“End Customer”</w:t>
      </w:r>
      <w:r w:rsidR="007D5570" w:rsidRPr="00A15542">
        <w:rPr>
          <w:rFonts w:ascii="Times New Roman" w:hAnsi="Times New Roman" w:cs="Times New Roman"/>
          <w:sz w:val="18"/>
          <w:szCs w:val="18"/>
          <w:lang w:val="en-US"/>
        </w:rPr>
        <w:t>)</w:t>
      </w:r>
      <w:r w:rsidR="001A1F1B" w:rsidRPr="00A15542">
        <w:rPr>
          <w:rFonts w:ascii="Times New Roman" w:hAnsi="Times New Roman" w:cs="Times New Roman"/>
          <w:sz w:val="18"/>
          <w:szCs w:val="18"/>
          <w:lang w:val="en-US"/>
        </w:rPr>
        <w:t xml:space="preserve">. </w:t>
      </w:r>
    </w:p>
    <w:p w14:paraId="7A7A6DEA" w14:textId="367DE7B6" w:rsidR="00D72F49" w:rsidRPr="00A15542" w:rsidRDefault="003A0E1D" w:rsidP="00706D98">
      <w:pPr>
        <w:spacing w:line="360" w:lineRule="auto"/>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That we declare the following:</w:t>
      </w:r>
      <w:r w:rsidR="00706D98" w:rsidRPr="00A15542">
        <w:rPr>
          <w:rFonts w:ascii="Times New Roman" w:hAnsi="Times New Roman" w:cs="Times New Roman"/>
          <w:sz w:val="18"/>
          <w:szCs w:val="18"/>
          <w:lang w:val="en-US"/>
        </w:rPr>
        <w:t xml:space="preserve"> </w:t>
      </w:r>
      <w:r w:rsidR="00706D98" w:rsidRPr="00A15542">
        <w:rPr>
          <w:rFonts w:ascii="Times New Roman" w:hAnsi="Times New Roman" w:cs="Times New Roman"/>
          <w:i/>
          <w:iCs/>
          <w:sz w:val="18"/>
          <w:szCs w:val="18"/>
          <w:lang w:val="en-US"/>
        </w:rPr>
        <w:t>(</w:t>
      </w:r>
      <w:r w:rsidR="00706D98" w:rsidRPr="00A15542">
        <w:rPr>
          <w:rFonts w:ascii="Times New Roman" w:hAnsi="Times New Roman" w:cs="Times New Roman"/>
          <w:b/>
          <w:bCs/>
          <w:i/>
          <w:iCs/>
          <w:sz w:val="18"/>
          <w:szCs w:val="18"/>
          <w:lang w:val="en-US"/>
        </w:rPr>
        <w:t>tick option 1 or Option</w:t>
      </w:r>
      <w:r w:rsidR="00706D98" w:rsidRPr="00A15542">
        <w:rPr>
          <w:rFonts w:ascii="Times New Roman" w:hAnsi="Times New Roman" w:cs="Times New Roman"/>
          <w:i/>
          <w:iCs/>
          <w:sz w:val="18"/>
          <w:szCs w:val="18"/>
          <w:lang w:val="en-US"/>
        </w:rPr>
        <w:t xml:space="preserve"> </w:t>
      </w:r>
      <w:r w:rsidR="00706D98" w:rsidRPr="00A15542">
        <w:rPr>
          <w:rFonts w:ascii="Times New Roman" w:hAnsi="Times New Roman" w:cs="Times New Roman"/>
          <w:b/>
          <w:bCs/>
          <w:i/>
          <w:iCs/>
          <w:sz w:val="18"/>
          <w:szCs w:val="18"/>
          <w:lang w:val="en-US"/>
        </w:rPr>
        <w:t>2</w:t>
      </w:r>
      <w:r w:rsidR="00706D98" w:rsidRPr="00A15542">
        <w:rPr>
          <w:rFonts w:ascii="Times New Roman" w:hAnsi="Times New Roman" w:cs="Times New Roman"/>
          <w:sz w:val="18"/>
          <w:szCs w:val="18"/>
          <w:lang w:val="en-US"/>
        </w:rPr>
        <w:t>)</w:t>
      </w:r>
    </w:p>
    <w:p w14:paraId="27862FCC" w14:textId="22B79165" w:rsidR="00706D98" w:rsidRPr="00A15542" w:rsidRDefault="00706D98" w:rsidP="00706D98">
      <w:pPr>
        <w:spacing w:line="360" w:lineRule="auto"/>
        <w:jc w:val="both"/>
        <w:rPr>
          <w:rFonts w:ascii="Times New Roman" w:hAnsi="Times New Roman" w:cs="Times New Roman"/>
          <w:b/>
          <w:bCs/>
          <w:sz w:val="18"/>
          <w:szCs w:val="18"/>
          <w:lang w:val="en-US"/>
        </w:rPr>
      </w:pPr>
      <w:r w:rsidRPr="00A15542">
        <w:rPr>
          <w:rFonts w:ascii="Times New Roman" w:hAnsi="Times New Roman" w:cs="Times New Roman"/>
          <w:b/>
          <w:bCs/>
          <w:sz w:val="18"/>
          <w:szCs w:val="18"/>
          <w:lang w:val="en-US"/>
        </w:rPr>
        <w:t xml:space="preserve">[       ] Option 1 – Sold as part of Overseas Tour </w:t>
      </w:r>
      <w:proofErr w:type="spellStart"/>
      <w:r w:rsidRPr="00A15542">
        <w:rPr>
          <w:rFonts w:ascii="Times New Roman" w:hAnsi="Times New Roman" w:cs="Times New Roman"/>
          <w:b/>
          <w:bCs/>
          <w:sz w:val="18"/>
          <w:szCs w:val="18"/>
          <w:lang w:val="en-US"/>
        </w:rPr>
        <w:t>Program</w:t>
      </w:r>
      <w:bookmarkStart w:id="0" w:name="_GoBack"/>
      <w:bookmarkEnd w:id="0"/>
      <w:r w:rsidRPr="00A15542">
        <w:rPr>
          <w:rFonts w:ascii="Times New Roman" w:hAnsi="Times New Roman" w:cs="Times New Roman"/>
          <w:b/>
          <w:bCs/>
          <w:sz w:val="18"/>
          <w:szCs w:val="18"/>
          <w:lang w:val="en-US"/>
        </w:rPr>
        <w:t>me</w:t>
      </w:r>
      <w:proofErr w:type="spellEnd"/>
      <w:r w:rsidRPr="00A15542">
        <w:rPr>
          <w:rFonts w:ascii="Times New Roman" w:hAnsi="Times New Roman" w:cs="Times New Roman"/>
          <w:b/>
          <w:bCs/>
          <w:sz w:val="18"/>
          <w:szCs w:val="18"/>
          <w:lang w:val="en-US"/>
        </w:rPr>
        <w:t xml:space="preserve"> Package</w:t>
      </w:r>
    </w:p>
    <w:p w14:paraId="5255EDB1" w14:textId="4AEF5C94" w:rsidR="00AE2BCD" w:rsidRPr="00A15542" w:rsidRDefault="005B1764" w:rsidP="004705A2">
      <w:pPr>
        <w:pStyle w:val="ListParagraph"/>
        <w:numPr>
          <w:ilvl w:val="0"/>
          <w:numId w:val="1"/>
        </w:numPr>
        <w:tabs>
          <w:tab w:val="left" w:pos="567"/>
        </w:tabs>
        <w:ind w:left="284" w:hanging="295"/>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 xml:space="preserve">That </w:t>
      </w:r>
      <w:r w:rsidR="008A154F" w:rsidRPr="00A15542">
        <w:rPr>
          <w:rFonts w:ascii="Times New Roman" w:hAnsi="Times New Roman" w:cs="Times New Roman"/>
          <w:sz w:val="18"/>
          <w:szCs w:val="18"/>
          <w:lang w:val="en-US"/>
        </w:rPr>
        <w:t xml:space="preserve">Travel Products </w:t>
      </w:r>
      <w:r w:rsidR="00017A15" w:rsidRPr="00A15542">
        <w:rPr>
          <w:rFonts w:ascii="Times New Roman" w:hAnsi="Times New Roman" w:cs="Times New Roman"/>
          <w:sz w:val="18"/>
          <w:szCs w:val="18"/>
          <w:lang w:val="en-US"/>
        </w:rPr>
        <w:t>is purchased for</w:t>
      </w:r>
      <w:r w:rsidR="008A154F" w:rsidRPr="00A15542">
        <w:rPr>
          <w:rFonts w:ascii="Times New Roman" w:hAnsi="Times New Roman" w:cs="Times New Roman"/>
          <w:sz w:val="18"/>
          <w:szCs w:val="18"/>
          <w:lang w:val="en-US"/>
        </w:rPr>
        <w:t xml:space="preserve"> s</w:t>
      </w:r>
      <w:r w:rsidR="00017A15" w:rsidRPr="00A15542">
        <w:rPr>
          <w:rFonts w:ascii="Times New Roman" w:hAnsi="Times New Roman" w:cs="Times New Roman"/>
          <w:sz w:val="18"/>
          <w:szCs w:val="18"/>
          <w:lang w:val="en-US"/>
        </w:rPr>
        <w:t>elling</w:t>
      </w:r>
      <w:r w:rsidR="008A154F" w:rsidRPr="00A15542">
        <w:rPr>
          <w:rFonts w:ascii="Times New Roman" w:hAnsi="Times New Roman" w:cs="Times New Roman"/>
          <w:sz w:val="18"/>
          <w:szCs w:val="18"/>
          <w:lang w:val="en-US"/>
        </w:rPr>
        <w:t xml:space="preserve"> to </w:t>
      </w:r>
      <w:r w:rsidR="00E4781D" w:rsidRPr="00A15542">
        <w:rPr>
          <w:rFonts w:ascii="Times New Roman" w:hAnsi="Times New Roman" w:cs="Times New Roman"/>
          <w:sz w:val="18"/>
          <w:szCs w:val="18"/>
          <w:lang w:val="en-US"/>
        </w:rPr>
        <w:t>End C</w:t>
      </w:r>
      <w:r w:rsidR="008A154F" w:rsidRPr="00A15542">
        <w:rPr>
          <w:rFonts w:ascii="Times New Roman" w:hAnsi="Times New Roman" w:cs="Times New Roman"/>
          <w:sz w:val="18"/>
          <w:szCs w:val="18"/>
          <w:lang w:val="en-US"/>
        </w:rPr>
        <w:t xml:space="preserve">ustomers as part of Overseas Tour </w:t>
      </w:r>
      <w:proofErr w:type="spellStart"/>
      <w:r w:rsidR="008A154F" w:rsidRPr="00A15542">
        <w:rPr>
          <w:rFonts w:ascii="Times New Roman" w:hAnsi="Times New Roman" w:cs="Times New Roman"/>
          <w:sz w:val="18"/>
          <w:szCs w:val="18"/>
          <w:lang w:val="en-US"/>
        </w:rPr>
        <w:t>Programme</w:t>
      </w:r>
      <w:proofErr w:type="spellEnd"/>
      <w:r w:rsidR="008A154F" w:rsidRPr="00A15542">
        <w:rPr>
          <w:rFonts w:ascii="Times New Roman" w:hAnsi="Times New Roman" w:cs="Times New Roman"/>
          <w:sz w:val="18"/>
          <w:szCs w:val="18"/>
          <w:lang w:val="en-US"/>
        </w:rPr>
        <w:t xml:space="preserve"> Package as defined in </w:t>
      </w:r>
      <w:r w:rsidR="00DC0E14" w:rsidRPr="00A15542">
        <w:rPr>
          <w:rFonts w:ascii="Times New Roman" w:hAnsi="Times New Roman" w:cs="Times New Roman"/>
          <w:sz w:val="18"/>
          <w:szCs w:val="18"/>
          <w:lang w:val="en-US"/>
        </w:rPr>
        <w:t xml:space="preserve">Explanation to section 206C(1G) and that the Travel Agent has collected </w:t>
      </w:r>
      <w:r w:rsidR="00AC476E" w:rsidRPr="00A15542">
        <w:rPr>
          <w:rFonts w:ascii="Times New Roman" w:hAnsi="Times New Roman" w:cs="Times New Roman"/>
          <w:sz w:val="18"/>
          <w:szCs w:val="18"/>
          <w:lang w:val="en-US"/>
        </w:rPr>
        <w:t xml:space="preserve">appropriate </w:t>
      </w:r>
      <w:r w:rsidR="00DC0E14" w:rsidRPr="00A15542">
        <w:rPr>
          <w:rFonts w:ascii="Times New Roman" w:hAnsi="Times New Roman" w:cs="Times New Roman"/>
          <w:sz w:val="18"/>
          <w:szCs w:val="18"/>
          <w:lang w:val="en-US"/>
        </w:rPr>
        <w:t>tax in relation to the</w:t>
      </w:r>
      <w:r w:rsidR="00AC476E" w:rsidRPr="00A15542">
        <w:rPr>
          <w:rFonts w:ascii="Times New Roman" w:hAnsi="Times New Roman" w:cs="Times New Roman"/>
          <w:sz w:val="18"/>
          <w:szCs w:val="18"/>
          <w:lang w:val="en-US"/>
        </w:rPr>
        <w:t>se Travel Products in accordance with section 206C(1G)(b) of the Income-tax Act, 1961</w:t>
      </w:r>
      <w:r w:rsidR="00AE2BCD" w:rsidRPr="00A15542">
        <w:rPr>
          <w:rFonts w:ascii="Times New Roman" w:hAnsi="Times New Roman" w:cs="Times New Roman"/>
          <w:sz w:val="18"/>
          <w:szCs w:val="18"/>
          <w:lang w:val="en-US"/>
        </w:rPr>
        <w:t>.</w:t>
      </w:r>
    </w:p>
    <w:p w14:paraId="12EE12DA" w14:textId="77777777" w:rsidR="00AE2BCD" w:rsidRPr="00A15542" w:rsidRDefault="00AE2BCD" w:rsidP="004705A2">
      <w:pPr>
        <w:pStyle w:val="ListParagraph"/>
        <w:tabs>
          <w:tab w:val="left" w:pos="567"/>
        </w:tabs>
        <w:ind w:left="284"/>
        <w:jc w:val="both"/>
        <w:rPr>
          <w:rFonts w:ascii="Times New Roman" w:hAnsi="Times New Roman" w:cs="Times New Roman"/>
          <w:sz w:val="18"/>
          <w:szCs w:val="18"/>
          <w:lang w:val="en-US"/>
        </w:rPr>
      </w:pPr>
    </w:p>
    <w:p w14:paraId="3B969C28" w14:textId="481AAD71" w:rsidR="00493BA5" w:rsidRPr="00A15542" w:rsidRDefault="00706D98" w:rsidP="004705A2">
      <w:pPr>
        <w:pStyle w:val="ListParagraph"/>
        <w:numPr>
          <w:ilvl w:val="0"/>
          <w:numId w:val="1"/>
        </w:numPr>
        <w:tabs>
          <w:tab w:val="left" w:pos="567"/>
        </w:tabs>
        <w:ind w:left="284" w:hanging="426"/>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Travel Agent</w:t>
      </w:r>
      <w:r w:rsidR="004B2D65" w:rsidRPr="00A15542">
        <w:rPr>
          <w:rFonts w:ascii="Times New Roman" w:hAnsi="Times New Roman" w:cs="Times New Roman"/>
          <w:sz w:val="18"/>
          <w:szCs w:val="18"/>
          <w:lang w:val="en-US"/>
        </w:rPr>
        <w:t xml:space="preserve"> hereby also undertakes to deposit the collected </w:t>
      </w:r>
      <w:r w:rsidR="00AE2BCD" w:rsidRPr="00A15542">
        <w:rPr>
          <w:rFonts w:ascii="Times New Roman" w:hAnsi="Times New Roman" w:cs="Times New Roman"/>
          <w:sz w:val="18"/>
          <w:szCs w:val="18"/>
          <w:lang w:val="en-US"/>
        </w:rPr>
        <w:t>tax</w:t>
      </w:r>
      <w:r w:rsidR="004B2D65" w:rsidRPr="00A15542">
        <w:rPr>
          <w:rFonts w:ascii="Times New Roman" w:hAnsi="Times New Roman" w:cs="Times New Roman"/>
          <w:sz w:val="18"/>
          <w:szCs w:val="18"/>
          <w:lang w:val="en-US"/>
        </w:rPr>
        <w:t xml:space="preserve"> amount</w:t>
      </w:r>
      <w:r w:rsidR="00AE2BCD" w:rsidRPr="00A15542">
        <w:rPr>
          <w:rFonts w:ascii="Times New Roman" w:hAnsi="Times New Roman" w:cs="Times New Roman"/>
          <w:sz w:val="18"/>
          <w:szCs w:val="18"/>
          <w:lang w:val="en-US"/>
        </w:rPr>
        <w:t xml:space="preserve"> in relation to Travel Products mentioned in (</w:t>
      </w:r>
      <w:proofErr w:type="spellStart"/>
      <w:r w:rsidR="00AE2BCD" w:rsidRPr="00A15542">
        <w:rPr>
          <w:rFonts w:ascii="Times New Roman" w:hAnsi="Times New Roman" w:cs="Times New Roman"/>
          <w:sz w:val="18"/>
          <w:szCs w:val="18"/>
          <w:lang w:val="en-US"/>
        </w:rPr>
        <w:t>i</w:t>
      </w:r>
      <w:proofErr w:type="spellEnd"/>
      <w:r w:rsidR="00AE2BCD" w:rsidRPr="00A15542">
        <w:rPr>
          <w:rFonts w:ascii="Times New Roman" w:hAnsi="Times New Roman" w:cs="Times New Roman"/>
          <w:sz w:val="18"/>
          <w:szCs w:val="18"/>
          <w:lang w:val="en-US"/>
        </w:rPr>
        <w:t>) above</w:t>
      </w:r>
      <w:r w:rsidR="004B2D65" w:rsidRPr="00A15542">
        <w:rPr>
          <w:rFonts w:ascii="Times New Roman" w:hAnsi="Times New Roman" w:cs="Times New Roman"/>
          <w:sz w:val="18"/>
          <w:szCs w:val="18"/>
          <w:lang w:val="en-US"/>
        </w:rPr>
        <w:t xml:space="preserve"> </w:t>
      </w:r>
      <w:r w:rsidR="00AE2BCD" w:rsidRPr="00A15542">
        <w:rPr>
          <w:rFonts w:ascii="Times New Roman" w:hAnsi="Times New Roman" w:cs="Times New Roman"/>
          <w:sz w:val="18"/>
          <w:szCs w:val="18"/>
          <w:lang w:val="en-US"/>
        </w:rPr>
        <w:t>with</w:t>
      </w:r>
      <w:r w:rsidR="004B2D65" w:rsidRPr="00A15542">
        <w:rPr>
          <w:rFonts w:ascii="Times New Roman" w:hAnsi="Times New Roman" w:cs="Times New Roman"/>
          <w:sz w:val="18"/>
          <w:szCs w:val="18"/>
          <w:lang w:val="en-US"/>
        </w:rPr>
        <w:t xml:space="preserve"> the government within prescribed timelines. </w:t>
      </w:r>
    </w:p>
    <w:p w14:paraId="7054A554" w14:textId="77777777" w:rsidR="009B10A7" w:rsidRPr="00A15542" w:rsidRDefault="009B10A7" w:rsidP="00CC4C30">
      <w:pPr>
        <w:pStyle w:val="ListParagraph"/>
        <w:jc w:val="both"/>
        <w:rPr>
          <w:rFonts w:ascii="Times New Roman" w:hAnsi="Times New Roman" w:cs="Times New Roman"/>
          <w:sz w:val="18"/>
          <w:szCs w:val="18"/>
          <w:lang w:val="en-US"/>
        </w:rPr>
      </w:pPr>
    </w:p>
    <w:p w14:paraId="73892B72" w14:textId="16775232" w:rsidR="009B10A7" w:rsidRPr="00A15542" w:rsidRDefault="009B10A7" w:rsidP="00CC4C30">
      <w:pPr>
        <w:pStyle w:val="ListParagraph"/>
        <w:numPr>
          <w:ilvl w:val="0"/>
          <w:numId w:val="1"/>
        </w:numPr>
        <w:tabs>
          <w:tab w:val="left" w:pos="567"/>
        </w:tabs>
        <w:spacing w:after="0"/>
        <w:ind w:left="284" w:hanging="426"/>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 xml:space="preserve">That since tax has been collected from the </w:t>
      </w:r>
      <w:r w:rsidR="003A043E" w:rsidRPr="00A15542">
        <w:rPr>
          <w:rFonts w:ascii="Times New Roman" w:hAnsi="Times New Roman" w:cs="Times New Roman"/>
          <w:sz w:val="18"/>
          <w:szCs w:val="18"/>
          <w:lang w:val="en-US"/>
        </w:rPr>
        <w:t>E</w:t>
      </w:r>
      <w:r w:rsidRPr="00A15542">
        <w:rPr>
          <w:rFonts w:ascii="Times New Roman" w:hAnsi="Times New Roman" w:cs="Times New Roman"/>
          <w:sz w:val="18"/>
          <w:szCs w:val="18"/>
          <w:lang w:val="en-US"/>
        </w:rPr>
        <w:t xml:space="preserve">nd </w:t>
      </w:r>
      <w:r w:rsidR="003A043E" w:rsidRPr="00A15542">
        <w:rPr>
          <w:rFonts w:ascii="Times New Roman" w:hAnsi="Times New Roman" w:cs="Times New Roman"/>
          <w:sz w:val="18"/>
          <w:szCs w:val="18"/>
          <w:lang w:val="en-US"/>
        </w:rPr>
        <w:t>C</w:t>
      </w:r>
      <w:r w:rsidRPr="00A15542">
        <w:rPr>
          <w:rFonts w:ascii="Times New Roman" w:hAnsi="Times New Roman" w:cs="Times New Roman"/>
          <w:sz w:val="18"/>
          <w:szCs w:val="18"/>
          <w:lang w:val="en-US"/>
        </w:rPr>
        <w:t xml:space="preserve">ustomers under section </w:t>
      </w:r>
      <w:proofErr w:type="gramStart"/>
      <w:r w:rsidRPr="00A15542">
        <w:rPr>
          <w:rFonts w:ascii="Times New Roman" w:hAnsi="Times New Roman" w:cs="Times New Roman"/>
          <w:sz w:val="18"/>
          <w:szCs w:val="18"/>
          <w:lang w:val="en-US"/>
        </w:rPr>
        <w:t>206C(</w:t>
      </w:r>
      <w:proofErr w:type="gramEnd"/>
      <w:r w:rsidRPr="00A15542">
        <w:rPr>
          <w:rFonts w:ascii="Times New Roman" w:hAnsi="Times New Roman" w:cs="Times New Roman"/>
          <w:sz w:val="18"/>
          <w:szCs w:val="18"/>
          <w:lang w:val="en-US"/>
        </w:rPr>
        <w:t>1G)(b) of the Inc</w:t>
      </w:r>
      <w:r w:rsidR="00440B06" w:rsidRPr="00A15542">
        <w:rPr>
          <w:rFonts w:ascii="Times New Roman" w:hAnsi="Times New Roman" w:cs="Times New Roman"/>
          <w:sz w:val="18"/>
          <w:szCs w:val="18"/>
          <w:lang w:val="en-US"/>
        </w:rPr>
        <w:t>o</w:t>
      </w:r>
      <w:r w:rsidRPr="00A15542">
        <w:rPr>
          <w:rFonts w:ascii="Times New Roman" w:hAnsi="Times New Roman" w:cs="Times New Roman"/>
          <w:sz w:val="18"/>
          <w:szCs w:val="18"/>
          <w:lang w:val="en-US"/>
        </w:rPr>
        <w:t xml:space="preserve">me-tax Act, 1961 the </w:t>
      </w:r>
      <w:proofErr w:type="spellStart"/>
      <w:r w:rsidRPr="00A15542">
        <w:rPr>
          <w:rFonts w:ascii="Times New Roman" w:hAnsi="Times New Roman" w:cs="Times New Roman"/>
          <w:sz w:val="18"/>
          <w:szCs w:val="18"/>
          <w:lang w:val="en-US"/>
        </w:rPr>
        <w:t>Authorised</w:t>
      </w:r>
      <w:proofErr w:type="spellEnd"/>
      <w:r w:rsidRPr="00A15542">
        <w:rPr>
          <w:rFonts w:ascii="Times New Roman" w:hAnsi="Times New Roman" w:cs="Times New Roman"/>
          <w:sz w:val="18"/>
          <w:szCs w:val="18"/>
          <w:lang w:val="en-US"/>
        </w:rPr>
        <w:t xml:space="preserve"> Dealer need not collect tax under section 206C(1G)(a) of t</w:t>
      </w:r>
      <w:r w:rsidR="005B3AC8" w:rsidRPr="00A15542">
        <w:rPr>
          <w:rFonts w:ascii="Times New Roman" w:hAnsi="Times New Roman" w:cs="Times New Roman"/>
          <w:sz w:val="18"/>
          <w:szCs w:val="18"/>
          <w:lang w:val="en-US"/>
        </w:rPr>
        <w:t xml:space="preserve">he Income-tax Act, 1961 in relation to remittance for these </w:t>
      </w:r>
      <w:r w:rsidR="007C7B36" w:rsidRPr="00A15542">
        <w:rPr>
          <w:rFonts w:ascii="Times New Roman" w:hAnsi="Times New Roman" w:cs="Times New Roman"/>
          <w:sz w:val="18"/>
          <w:szCs w:val="18"/>
          <w:lang w:val="en-US"/>
        </w:rPr>
        <w:t xml:space="preserve">Travel Products. </w:t>
      </w:r>
    </w:p>
    <w:p w14:paraId="7EAF3FAB" w14:textId="77777777" w:rsidR="00D72F49" w:rsidRPr="00A15542" w:rsidRDefault="00D72F49" w:rsidP="00CC4C30">
      <w:pPr>
        <w:jc w:val="both"/>
        <w:rPr>
          <w:rFonts w:ascii="Times New Roman" w:hAnsi="Times New Roman" w:cs="Times New Roman"/>
          <w:sz w:val="18"/>
          <w:szCs w:val="18"/>
          <w:lang w:val="en-US"/>
        </w:rPr>
      </w:pPr>
    </w:p>
    <w:p w14:paraId="5915CE0E" w14:textId="7C57E208" w:rsidR="00706D98" w:rsidRPr="00A15542" w:rsidRDefault="00706D98" w:rsidP="00706D98">
      <w:pPr>
        <w:spacing w:line="360" w:lineRule="auto"/>
        <w:jc w:val="both"/>
        <w:rPr>
          <w:rFonts w:ascii="Times New Roman" w:hAnsi="Times New Roman" w:cs="Times New Roman"/>
          <w:b/>
          <w:bCs/>
          <w:sz w:val="18"/>
          <w:szCs w:val="18"/>
          <w:lang w:val="en-US"/>
        </w:rPr>
      </w:pPr>
      <w:r w:rsidRPr="00A15542">
        <w:rPr>
          <w:rFonts w:ascii="Times New Roman" w:hAnsi="Times New Roman" w:cs="Times New Roman"/>
          <w:b/>
          <w:bCs/>
          <w:sz w:val="18"/>
          <w:szCs w:val="18"/>
          <w:lang w:val="en-US"/>
        </w:rPr>
        <w:t>[       ] Option 2 – Sold on a standalone basis</w:t>
      </w:r>
      <w:r w:rsidR="00A15542">
        <w:rPr>
          <w:rFonts w:ascii="Times New Roman" w:hAnsi="Times New Roman" w:cs="Times New Roman"/>
          <w:b/>
          <w:bCs/>
          <w:sz w:val="18"/>
          <w:szCs w:val="18"/>
          <w:lang w:val="en-US"/>
        </w:rPr>
        <w:t xml:space="preserve"> (tick option a or b in point no ii)</w:t>
      </w:r>
    </w:p>
    <w:p w14:paraId="4E857B85" w14:textId="77777777" w:rsidR="00706D98" w:rsidRPr="00A15542" w:rsidRDefault="00706D98" w:rsidP="00706D98">
      <w:pPr>
        <w:pStyle w:val="ListParagraph"/>
        <w:numPr>
          <w:ilvl w:val="0"/>
          <w:numId w:val="3"/>
        </w:numPr>
        <w:tabs>
          <w:tab w:val="left" w:pos="567"/>
        </w:tabs>
        <w:ind w:left="284" w:hanging="426"/>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 xml:space="preserve">That the Travel Products are intended to be sold to the End Customers on a standalone basis. </w:t>
      </w:r>
    </w:p>
    <w:p w14:paraId="71E075A7" w14:textId="77777777" w:rsidR="00706D98" w:rsidRPr="00A15542" w:rsidRDefault="00706D98" w:rsidP="00706D98">
      <w:pPr>
        <w:pStyle w:val="ListParagraph"/>
        <w:tabs>
          <w:tab w:val="left" w:pos="567"/>
        </w:tabs>
        <w:ind w:left="284"/>
        <w:jc w:val="both"/>
        <w:rPr>
          <w:rFonts w:ascii="Times New Roman" w:hAnsi="Times New Roman" w:cs="Times New Roman"/>
          <w:sz w:val="18"/>
          <w:szCs w:val="18"/>
          <w:lang w:val="en-US"/>
        </w:rPr>
      </w:pPr>
    </w:p>
    <w:p w14:paraId="4B0E8DCA" w14:textId="5A512942" w:rsidR="00706D98" w:rsidRPr="00A15542" w:rsidRDefault="00706D98" w:rsidP="00706D98">
      <w:pPr>
        <w:pStyle w:val="ListParagraph"/>
        <w:numPr>
          <w:ilvl w:val="0"/>
          <w:numId w:val="3"/>
        </w:numPr>
        <w:tabs>
          <w:tab w:val="left" w:pos="567"/>
        </w:tabs>
        <w:ind w:left="284" w:hanging="426"/>
        <w:jc w:val="both"/>
        <w:rPr>
          <w:rFonts w:ascii="Times New Roman" w:hAnsi="Times New Roman" w:cs="Times New Roman"/>
          <w:sz w:val="18"/>
          <w:szCs w:val="18"/>
          <w:lang w:val="en-US"/>
        </w:rPr>
      </w:pPr>
      <w:r w:rsidRPr="00A15542">
        <w:rPr>
          <w:rFonts w:ascii="Times New Roman" w:hAnsi="Times New Roman" w:cs="Times New Roman"/>
          <w:sz w:val="18"/>
          <w:szCs w:val="18"/>
          <w:lang w:val="en-US"/>
        </w:rPr>
        <w:t>That the Travel Agent has taken an undertaking from the end customer stating that:</w:t>
      </w:r>
    </w:p>
    <w:p w14:paraId="08625D9F" w14:textId="77777777" w:rsidR="00706D98" w:rsidRPr="00A15542" w:rsidRDefault="00706D98" w:rsidP="00706D98">
      <w:pPr>
        <w:pStyle w:val="ListParagraph"/>
        <w:tabs>
          <w:tab w:val="left" w:pos="567"/>
        </w:tabs>
        <w:ind w:left="284"/>
        <w:jc w:val="both"/>
        <w:rPr>
          <w:rFonts w:ascii="Times New Roman" w:hAnsi="Times New Roman" w:cs="Times New Roman"/>
          <w:sz w:val="18"/>
          <w:szCs w:val="18"/>
          <w:lang w:val="en-US"/>
        </w:rPr>
      </w:pPr>
    </w:p>
    <w:p w14:paraId="40AE4B11" w14:textId="6A17F8E4" w:rsidR="00706D98" w:rsidRPr="00A15542" w:rsidRDefault="009C3FDB" w:rsidP="00706D98">
      <w:pPr>
        <w:pStyle w:val="ListParagraph"/>
        <w:tabs>
          <w:tab w:val="left" w:pos="851"/>
        </w:tabs>
        <w:ind w:left="851" w:hanging="284"/>
        <w:jc w:val="both"/>
        <w:rPr>
          <w:rFonts w:ascii="Times New Roman" w:hAnsi="Times New Roman" w:cs="Times New Roman"/>
          <w:sz w:val="18"/>
          <w:szCs w:val="18"/>
          <w:lang w:val="en-US"/>
        </w:rPr>
      </w:pPr>
      <w:sdt>
        <w:sdtPr>
          <w:rPr>
            <w:rFonts w:ascii="Times New Roman" w:hAnsi="Times New Roman" w:cs="Times New Roman"/>
            <w:b/>
            <w:bCs/>
            <w:sz w:val="18"/>
            <w:szCs w:val="18"/>
            <w:lang w:val="en-US"/>
          </w:rPr>
          <w:id w:val="727036927"/>
          <w14:checkbox>
            <w14:checked w14:val="0"/>
            <w14:checkedState w14:val="2612" w14:font="MS Gothic"/>
            <w14:uncheckedState w14:val="2610" w14:font="MS Gothic"/>
          </w14:checkbox>
        </w:sdtPr>
        <w:sdtEndPr/>
        <w:sdtContent>
          <w:r w:rsidR="00706D98" w:rsidRPr="00A15542">
            <w:rPr>
              <w:rFonts w:ascii="Segoe UI Symbol" w:eastAsia="MS Gothic" w:hAnsi="Segoe UI Symbol" w:cs="Segoe UI Symbol"/>
              <w:b/>
              <w:bCs/>
              <w:sz w:val="18"/>
              <w:szCs w:val="18"/>
              <w:lang w:val="en-US"/>
            </w:rPr>
            <w:t>☐</w:t>
          </w:r>
        </w:sdtContent>
      </w:sdt>
      <w:r w:rsidR="00706D98" w:rsidRPr="00A15542">
        <w:rPr>
          <w:rFonts w:ascii="Times New Roman" w:hAnsi="Times New Roman" w:cs="Times New Roman"/>
          <w:b/>
          <w:bCs/>
          <w:sz w:val="18"/>
          <w:szCs w:val="18"/>
          <w:lang w:val="en-US"/>
        </w:rPr>
        <w:t xml:space="preserve"> </w:t>
      </w:r>
      <w:r w:rsidR="00A15542" w:rsidRPr="00A15542">
        <w:rPr>
          <w:rFonts w:ascii="Times New Roman" w:hAnsi="Times New Roman" w:cs="Times New Roman"/>
          <w:b/>
          <w:bCs/>
          <w:sz w:val="18"/>
          <w:szCs w:val="18"/>
          <w:lang w:val="en-US"/>
        </w:rPr>
        <w:t xml:space="preserve"> a.</w:t>
      </w:r>
      <w:r w:rsidR="00A15542">
        <w:rPr>
          <w:rFonts w:ascii="Times New Roman" w:hAnsi="Times New Roman" w:cs="Times New Roman"/>
          <w:sz w:val="18"/>
          <w:szCs w:val="18"/>
          <w:lang w:val="en-US"/>
        </w:rPr>
        <w:t xml:space="preserve"> </w:t>
      </w:r>
      <w:r w:rsidR="00706D98" w:rsidRPr="00A15542">
        <w:rPr>
          <w:rFonts w:ascii="Times New Roman" w:hAnsi="Times New Roman" w:cs="Times New Roman"/>
          <w:sz w:val="18"/>
          <w:szCs w:val="18"/>
          <w:lang w:val="en-US"/>
        </w:rPr>
        <w:t xml:space="preserve">The foreign remittance made by the End Customer for the financial year 2023-24(including value of remittance intended to be made for these Travel Products) under the </w:t>
      </w:r>
      <w:proofErr w:type="spellStart"/>
      <w:r w:rsidR="00706D98" w:rsidRPr="00A15542">
        <w:rPr>
          <w:rFonts w:ascii="Times New Roman" w:hAnsi="Times New Roman" w:cs="Times New Roman"/>
          <w:sz w:val="18"/>
          <w:szCs w:val="18"/>
          <w:lang w:val="en-US"/>
        </w:rPr>
        <w:t>Liberalised</w:t>
      </w:r>
      <w:proofErr w:type="spellEnd"/>
      <w:r w:rsidR="00706D98" w:rsidRPr="00A15542">
        <w:rPr>
          <w:rFonts w:ascii="Times New Roman" w:hAnsi="Times New Roman" w:cs="Times New Roman"/>
          <w:sz w:val="18"/>
          <w:szCs w:val="18"/>
          <w:lang w:val="en-US"/>
        </w:rPr>
        <w:t xml:space="preserve"> Remittance Scheme of Reserve Bank of India does not exceed INR 7 lakhs and accordingly, the remittance for these Travel Products will not be subject to tax collection as per section 206C(1G)(a) of the Income-tax Act, 1961; or </w:t>
      </w:r>
    </w:p>
    <w:p w14:paraId="7982AEC1" w14:textId="77777777" w:rsidR="00706D98" w:rsidRPr="00A15542" w:rsidRDefault="00706D98" w:rsidP="00706D98">
      <w:pPr>
        <w:pStyle w:val="ListParagraph"/>
        <w:tabs>
          <w:tab w:val="left" w:pos="567"/>
        </w:tabs>
        <w:ind w:left="284"/>
        <w:jc w:val="both"/>
        <w:rPr>
          <w:rFonts w:ascii="Times New Roman" w:hAnsi="Times New Roman" w:cs="Times New Roman"/>
          <w:sz w:val="18"/>
          <w:szCs w:val="18"/>
          <w:lang w:val="en-US"/>
        </w:rPr>
      </w:pPr>
    </w:p>
    <w:p w14:paraId="70917121" w14:textId="67D4CF0C" w:rsidR="00706D98" w:rsidRPr="00A15542" w:rsidRDefault="009C3FDB" w:rsidP="00A15542">
      <w:pPr>
        <w:pStyle w:val="ListParagraph"/>
        <w:tabs>
          <w:tab w:val="left" w:pos="993"/>
        </w:tabs>
        <w:ind w:left="851" w:hanging="284"/>
        <w:jc w:val="both"/>
        <w:rPr>
          <w:rFonts w:ascii="Times New Roman" w:hAnsi="Times New Roman" w:cs="Times New Roman"/>
          <w:sz w:val="18"/>
          <w:szCs w:val="18"/>
          <w:lang w:val="en-US"/>
        </w:rPr>
      </w:pPr>
      <w:sdt>
        <w:sdtPr>
          <w:rPr>
            <w:rFonts w:ascii="Times New Roman" w:hAnsi="Times New Roman" w:cs="Times New Roman"/>
            <w:b/>
            <w:bCs/>
            <w:sz w:val="18"/>
            <w:szCs w:val="18"/>
            <w:lang w:val="en-US"/>
          </w:rPr>
          <w:id w:val="1986895026"/>
          <w14:checkbox>
            <w14:checked w14:val="0"/>
            <w14:checkedState w14:val="2612" w14:font="MS Gothic"/>
            <w14:uncheckedState w14:val="2610" w14:font="MS Gothic"/>
          </w14:checkbox>
        </w:sdtPr>
        <w:sdtEndPr/>
        <w:sdtContent>
          <w:r w:rsidR="00706D98" w:rsidRPr="00A15542">
            <w:rPr>
              <w:rFonts w:ascii="Segoe UI Symbol" w:eastAsia="MS Gothic" w:hAnsi="Segoe UI Symbol" w:cs="Segoe UI Symbol"/>
              <w:b/>
              <w:bCs/>
              <w:sz w:val="18"/>
              <w:szCs w:val="18"/>
              <w:lang w:val="en-US"/>
            </w:rPr>
            <w:t>☐</w:t>
          </w:r>
        </w:sdtContent>
      </w:sdt>
      <w:r w:rsidR="00706D98" w:rsidRPr="00A15542">
        <w:rPr>
          <w:rFonts w:ascii="Times New Roman" w:hAnsi="Times New Roman" w:cs="Times New Roman"/>
          <w:b/>
          <w:bCs/>
          <w:sz w:val="18"/>
          <w:szCs w:val="18"/>
          <w:lang w:val="en-US"/>
        </w:rPr>
        <w:t xml:space="preserve"> </w:t>
      </w:r>
      <w:r w:rsidR="00A15542" w:rsidRPr="00A15542">
        <w:rPr>
          <w:rFonts w:ascii="Times New Roman" w:hAnsi="Times New Roman" w:cs="Times New Roman"/>
          <w:b/>
          <w:bCs/>
          <w:sz w:val="18"/>
          <w:szCs w:val="18"/>
          <w:lang w:val="en-US"/>
        </w:rPr>
        <w:t>b.</w:t>
      </w:r>
      <w:r w:rsidR="00A15542">
        <w:rPr>
          <w:rFonts w:ascii="Times New Roman" w:hAnsi="Times New Roman" w:cs="Times New Roman"/>
          <w:sz w:val="18"/>
          <w:szCs w:val="18"/>
          <w:lang w:val="en-US"/>
        </w:rPr>
        <w:t xml:space="preserve"> </w:t>
      </w:r>
      <w:r w:rsidR="00706D98" w:rsidRPr="00A15542">
        <w:rPr>
          <w:rFonts w:ascii="Times New Roman" w:hAnsi="Times New Roman" w:cs="Times New Roman"/>
          <w:sz w:val="18"/>
          <w:szCs w:val="18"/>
          <w:lang w:val="en-US"/>
        </w:rPr>
        <w:t xml:space="preserve">The foreign remittance made by the End Customer for the financial year 2023- (including value of remittance intended to be made for these Travel Products) under the </w:t>
      </w:r>
      <w:proofErr w:type="spellStart"/>
      <w:r w:rsidR="00706D98" w:rsidRPr="00A15542">
        <w:rPr>
          <w:rFonts w:ascii="Times New Roman" w:hAnsi="Times New Roman" w:cs="Times New Roman"/>
          <w:sz w:val="18"/>
          <w:szCs w:val="18"/>
          <w:lang w:val="en-US"/>
        </w:rPr>
        <w:t>Liberalised</w:t>
      </w:r>
      <w:proofErr w:type="spellEnd"/>
      <w:r w:rsidR="00706D98" w:rsidRPr="00A15542">
        <w:rPr>
          <w:rFonts w:ascii="Times New Roman" w:hAnsi="Times New Roman" w:cs="Times New Roman"/>
          <w:sz w:val="18"/>
          <w:szCs w:val="18"/>
          <w:lang w:val="en-US"/>
        </w:rPr>
        <w:t xml:space="preserve"> Remittance Scheme of Reserve Bank of India exceeds INR 7 lakhs and accordingly, the </w:t>
      </w:r>
      <w:proofErr w:type="spellStart"/>
      <w:r w:rsidR="00706D98" w:rsidRPr="00A15542">
        <w:rPr>
          <w:rFonts w:ascii="Times New Roman" w:hAnsi="Times New Roman" w:cs="Times New Roman"/>
          <w:sz w:val="18"/>
          <w:szCs w:val="18"/>
          <w:lang w:val="en-US"/>
        </w:rPr>
        <w:t>Authorised</w:t>
      </w:r>
      <w:proofErr w:type="spellEnd"/>
      <w:r w:rsidR="00706D98" w:rsidRPr="00A15542">
        <w:rPr>
          <w:rFonts w:ascii="Times New Roman" w:hAnsi="Times New Roman" w:cs="Times New Roman"/>
          <w:sz w:val="18"/>
          <w:szCs w:val="18"/>
          <w:lang w:val="en-US"/>
        </w:rPr>
        <w:t xml:space="preserve"> Dealer will be required to collect tax in relation to the remittance for these Travel Products at the rate of 20% as per section 206C(1G)(a) of the Income-tax Act, 1961. </w:t>
      </w:r>
    </w:p>
    <w:p w14:paraId="56681BC9" w14:textId="77777777" w:rsidR="00A15542" w:rsidRDefault="00A15542" w:rsidP="00706D98">
      <w:pPr>
        <w:spacing w:after="0" w:line="276" w:lineRule="auto"/>
        <w:jc w:val="both"/>
        <w:rPr>
          <w:rFonts w:ascii="Times New Roman" w:hAnsi="Times New Roman" w:cs="Times New Roman"/>
          <w:sz w:val="18"/>
          <w:szCs w:val="18"/>
        </w:rPr>
      </w:pPr>
    </w:p>
    <w:p w14:paraId="75BF5AA1" w14:textId="6C462014" w:rsidR="00706D98" w:rsidRPr="00A15542" w:rsidRDefault="00706D98" w:rsidP="00706D98">
      <w:pPr>
        <w:spacing w:after="0" w:line="276" w:lineRule="auto"/>
        <w:jc w:val="both"/>
        <w:rPr>
          <w:rFonts w:ascii="Times New Roman" w:hAnsi="Times New Roman" w:cs="Times New Roman"/>
          <w:sz w:val="18"/>
          <w:szCs w:val="18"/>
        </w:rPr>
      </w:pPr>
      <w:r w:rsidRPr="00A15542">
        <w:rPr>
          <w:rFonts w:ascii="Times New Roman" w:hAnsi="Times New Roman" w:cs="Times New Roman"/>
          <w:sz w:val="18"/>
          <w:szCs w:val="18"/>
        </w:rPr>
        <w:t xml:space="preserve">That I further undertake that without prejudice to any other remedies that TBO may have in law, Travel </w:t>
      </w:r>
      <w:r w:rsidR="00A15542">
        <w:rPr>
          <w:rFonts w:ascii="Times New Roman" w:hAnsi="Times New Roman" w:cs="Times New Roman"/>
          <w:sz w:val="18"/>
          <w:szCs w:val="18"/>
        </w:rPr>
        <w:t xml:space="preserve">Agent </w:t>
      </w:r>
      <w:r w:rsidRPr="00A15542">
        <w:rPr>
          <w:rFonts w:ascii="Times New Roman" w:hAnsi="Times New Roman" w:cs="Times New Roman"/>
          <w:sz w:val="18"/>
          <w:szCs w:val="18"/>
        </w:rPr>
        <w:t>hereby agrees at all times, to defend, hold harmless and indemnify TBO, its directors and employees from and against all claims, liabilities, expenses, proceedings, costs and losses that may be suffered or incurred by TBO, which may arise out of or in connection with any incorrect information furnished by us or the End Customers in the declarations.</w:t>
      </w:r>
    </w:p>
    <w:p w14:paraId="37792B17" w14:textId="77777777" w:rsidR="00FD5783" w:rsidRPr="00A15542" w:rsidRDefault="00FD5783" w:rsidP="00215204">
      <w:pPr>
        <w:tabs>
          <w:tab w:val="left" w:pos="567"/>
        </w:tabs>
        <w:jc w:val="both"/>
        <w:rPr>
          <w:rFonts w:ascii="Times New Roman" w:hAnsi="Times New Roman" w:cs="Times New Roman"/>
          <w:b/>
          <w:bCs/>
          <w:sz w:val="18"/>
          <w:szCs w:val="18"/>
          <w:lang w:val="en-US"/>
        </w:rPr>
      </w:pPr>
    </w:p>
    <w:p w14:paraId="715F8391" w14:textId="1293A9A3" w:rsidR="00706D98" w:rsidRPr="00A15542" w:rsidRDefault="00706D98" w:rsidP="00706D98">
      <w:pPr>
        <w:spacing w:line="276" w:lineRule="auto"/>
        <w:jc w:val="both"/>
        <w:rPr>
          <w:rFonts w:ascii="Times New Roman" w:hAnsi="Times New Roman" w:cs="Times New Roman"/>
          <w:sz w:val="18"/>
          <w:szCs w:val="18"/>
          <w:highlight w:val="yellow"/>
        </w:rPr>
      </w:pPr>
      <w:r w:rsidRPr="00A15542">
        <w:rPr>
          <w:rFonts w:ascii="Times New Roman" w:hAnsi="Times New Roman" w:cs="Times New Roman"/>
          <w:sz w:val="18"/>
          <w:szCs w:val="18"/>
        </w:rPr>
        <w:t>For, ___________________________________________</w:t>
      </w:r>
      <w:proofErr w:type="gramStart"/>
      <w:r w:rsidRPr="00A15542">
        <w:rPr>
          <w:rFonts w:ascii="Times New Roman" w:hAnsi="Times New Roman" w:cs="Times New Roman"/>
          <w:sz w:val="18"/>
          <w:szCs w:val="18"/>
        </w:rPr>
        <w:t>_(</w:t>
      </w:r>
      <w:proofErr w:type="gramEnd"/>
      <w:r w:rsidRPr="00A15542">
        <w:rPr>
          <w:rFonts w:ascii="Times New Roman" w:hAnsi="Times New Roman" w:cs="Times New Roman"/>
          <w:sz w:val="18"/>
          <w:szCs w:val="18"/>
        </w:rPr>
        <w:t>Name of Travel Agent)</w:t>
      </w:r>
    </w:p>
    <w:p w14:paraId="29F3380A" w14:textId="77777777" w:rsidR="00706D98" w:rsidRPr="00A15542" w:rsidRDefault="00706D98" w:rsidP="00706D98">
      <w:pPr>
        <w:spacing w:after="0" w:line="276" w:lineRule="auto"/>
        <w:jc w:val="both"/>
        <w:rPr>
          <w:rFonts w:ascii="Times New Roman" w:hAnsi="Times New Roman" w:cs="Times New Roman"/>
          <w:sz w:val="18"/>
          <w:szCs w:val="18"/>
        </w:rPr>
      </w:pPr>
    </w:p>
    <w:p w14:paraId="113EBF45" w14:textId="2599346E" w:rsidR="00706D98" w:rsidRPr="00A15542" w:rsidRDefault="00706D98" w:rsidP="00706D98">
      <w:pPr>
        <w:spacing w:after="0" w:line="276" w:lineRule="auto"/>
        <w:jc w:val="both"/>
        <w:rPr>
          <w:rFonts w:ascii="Times New Roman" w:hAnsi="Times New Roman" w:cs="Times New Roman"/>
          <w:sz w:val="18"/>
          <w:szCs w:val="18"/>
        </w:rPr>
      </w:pPr>
      <w:r w:rsidRPr="00A15542">
        <w:rPr>
          <w:rFonts w:ascii="Times New Roman" w:hAnsi="Times New Roman" w:cs="Times New Roman"/>
          <w:sz w:val="18"/>
          <w:szCs w:val="18"/>
        </w:rPr>
        <w:t>________________________</w:t>
      </w:r>
    </w:p>
    <w:p w14:paraId="1595D53F" w14:textId="1327CA0B" w:rsidR="00706D98" w:rsidRPr="00A15542" w:rsidRDefault="00706D98" w:rsidP="00706D98">
      <w:pPr>
        <w:spacing w:after="0" w:line="276" w:lineRule="auto"/>
        <w:jc w:val="both"/>
        <w:rPr>
          <w:rFonts w:ascii="Times New Roman" w:hAnsi="Times New Roman" w:cs="Times New Roman"/>
          <w:sz w:val="18"/>
          <w:szCs w:val="18"/>
        </w:rPr>
      </w:pPr>
      <w:r w:rsidRPr="00A15542">
        <w:rPr>
          <w:rFonts w:ascii="Times New Roman" w:hAnsi="Times New Roman" w:cs="Times New Roman"/>
          <w:sz w:val="18"/>
          <w:szCs w:val="18"/>
        </w:rPr>
        <w:t>Sign</w:t>
      </w:r>
      <w:r w:rsidR="008F0717">
        <w:rPr>
          <w:rFonts w:ascii="Times New Roman" w:hAnsi="Times New Roman" w:cs="Times New Roman"/>
          <w:sz w:val="18"/>
          <w:szCs w:val="18"/>
        </w:rPr>
        <w:t xml:space="preserve"> &amp; Stamp</w:t>
      </w:r>
    </w:p>
    <w:p w14:paraId="2D437004" w14:textId="77777777" w:rsidR="00706D98" w:rsidRPr="00A15542" w:rsidRDefault="00706D98" w:rsidP="00706D98">
      <w:pPr>
        <w:spacing w:after="0" w:line="276" w:lineRule="auto"/>
        <w:jc w:val="both"/>
        <w:rPr>
          <w:rFonts w:ascii="Times New Roman" w:hAnsi="Times New Roman" w:cs="Times New Roman"/>
          <w:sz w:val="18"/>
          <w:szCs w:val="18"/>
        </w:rPr>
      </w:pPr>
    </w:p>
    <w:p w14:paraId="5EBBE8EC" w14:textId="57F16B1A" w:rsidR="00706D98" w:rsidRPr="00A15542" w:rsidRDefault="00706D98" w:rsidP="00706D98">
      <w:pPr>
        <w:spacing w:after="0" w:line="276" w:lineRule="auto"/>
        <w:jc w:val="both"/>
        <w:rPr>
          <w:rFonts w:ascii="Times New Roman" w:hAnsi="Times New Roman" w:cs="Times New Roman"/>
          <w:sz w:val="18"/>
          <w:szCs w:val="18"/>
        </w:rPr>
      </w:pPr>
      <w:r w:rsidRPr="00A15542">
        <w:rPr>
          <w:rFonts w:ascii="Times New Roman" w:hAnsi="Times New Roman" w:cs="Times New Roman"/>
          <w:sz w:val="18"/>
          <w:szCs w:val="18"/>
        </w:rPr>
        <w:t>Name of signatory:</w:t>
      </w:r>
    </w:p>
    <w:p w14:paraId="583EA773" w14:textId="1EB72138" w:rsidR="001E5AF9" w:rsidRPr="00A15542" w:rsidRDefault="00706D98" w:rsidP="00A15542">
      <w:pPr>
        <w:spacing w:after="0" w:line="276" w:lineRule="auto"/>
        <w:jc w:val="both"/>
        <w:rPr>
          <w:rFonts w:ascii="Times New Roman" w:hAnsi="Times New Roman" w:cs="Times New Roman"/>
          <w:sz w:val="18"/>
          <w:szCs w:val="18"/>
          <w:lang w:val="en-US"/>
        </w:rPr>
      </w:pPr>
      <w:r w:rsidRPr="00A15542">
        <w:rPr>
          <w:rFonts w:ascii="Times New Roman" w:hAnsi="Times New Roman" w:cs="Times New Roman"/>
          <w:sz w:val="18"/>
          <w:szCs w:val="18"/>
        </w:rPr>
        <w:t>Designation</w:t>
      </w:r>
      <w:r w:rsidR="00A15542">
        <w:rPr>
          <w:rFonts w:ascii="Times New Roman" w:hAnsi="Times New Roman" w:cs="Times New Roman"/>
          <w:sz w:val="18"/>
          <w:szCs w:val="18"/>
        </w:rPr>
        <w:t>:</w:t>
      </w:r>
    </w:p>
    <w:sectPr w:rsidR="001E5AF9" w:rsidRPr="00A15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0562"/>
    <w:multiLevelType w:val="hybridMultilevel"/>
    <w:tmpl w:val="AF2E2D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684424"/>
    <w:multiLevelType w:val="hybridMultilevel"/>
    <w:tmpl w:val="021C6DEE"/>
    <w:lvl w:ilvl="0" w:tplc="A4388D8A">
      <w:start w:val="1"/>
      <w:numFmt w:val="lowerLetter"/>
      <w:lvlText w:val="(%1)"/>
      <w:lvlJc w:val="left"/>
      <w:pPr>
        <w:ind w:left="644" w:hanging="360"/>
      </w:pPr>
      <w:rPr>
        <w:rFonts w:ascii="Times New Roman" w:eastAsia="MS Gothic" w:hAnsi="Times New Roman"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38957E46"/>
    <w:multiLevelType w:val="hybridMultilevel"/>
    <w:tmpl w:val="0EBEF420"/>
    <w:lvl w:ilvl="0" w:tplc="31D40B1E">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124894"/>
    <w:multiLevelType w:val="hybridMultilevel"/>
    <w:tmpl w:val="3BE899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49"/>
    <w:rsid w:val="00017A15"/>
    <w:rsid w:val="000245BB"/>
    <w:rsid w:val="00057857"/>
    <w:rsid w:val="00077C8C"/>
    <w:rsid w:val="00095924"/>
    <w:rsid w:val="000B056E"/>
    <w:rsid w:val="000C3909"/>
    <w:rsid w:val="000F25C2"/>
    <w:rsid w:val="000F498C"/>
    <w:rsid w:val="00104C36"/>
    <w:rsid w:val="00114C77"/>
    <w:rsid w:val="001442A3"/>
    <w:rsid w:val="001563B7"/>
    <w:rsid w:val="00162CC4"/>
    <w:rsid w:val="00191FB7"/>
    <w:rsid w:val="001A1F1B"/>
    <w:rsid w:val="001B1396"/>
    <w:rsid w:val="001C6493"/>
    <w:rsid w:val="001E5AF9"/>
    <w:rsid w:val="001F035C"/>
    <w:rsid w:val="001F4D91"/>
    <w:rsid w:val="00215204"/>
    <w:rsid w:val="00215F8E"/>
    <w:rsid w:val="002333ED"/>
    <w:rsid w:val="002404B6"/>
    <w:rsid w:val="00244106"/>
    <w:rsid w:val="00257EA2"/>
    <w:rsid w:val="00264E70"/>
    <w:rsid w:val="002705FC"/>
    <w:rsid w:val="0029132F"/>
    <w:rsid w:val="0029275D"/>
    <w:rsid w:val="002C5D4D"/>
    <w:rsid w:val="002D0750"/>
    <w:rsid w:val="003A043E"/>
    <w:rsid w:val="003A0E1D"/>
    <w:rsid w:val="003E6D0C"/>
    <w:rsid w:val="00412BFC"/>
    <w:rsid w:val="00440B06"/>
    <w:rsid w:val="00450769"/>
    <w:rsid w:val="004705A2"/>
    <w:rsid w:val="00484741"/>
    <w:rsid w:val="00493BA5"/>
    <w:rsid w:val="004A600A"/>
    <w:rsid w:val="004B2D65"/>
    <w:rsid w:val="00515D18"/>
    <w:rsid w:val="005252DE"/>
    <w:rsid w:val="0058411A"/>
    <w:rsid w:val="00586A0B"/>
    <w:rsid w:val="005B1764"/>
    <w:rsid w:val="005B3AC8"/>
    <w:rsid w:val="005C494C"/>
    <w:rsid w:val="005F10D7"/>
    <w:rsid w:val="005F1E63"/>
    <w:rsid w:val="0062676C"/>
    <w:rsid w:val="00656971"/>
    <w:rsid w:val="006635EB"/>
    <w:rsid w:val="00685AF8"/>
    <w:rsid w:val="006A0345"/>
    <w:rsid w:val="006C2305"/>
    <w:rsid w:val="006C2C07"/>
    <w:rsid w:val="00706D98"/>
    <w:rsid w:val="0075769A"/>
    <w:rsid w:val="007607F2"/>
    <w:rsid w:val="00787471"/>
    <w:rsid w:val="00790735"/>
    <w:rsid w:val="007C7B36"/>
    <w:rsid w:val="007D5570"/>
    <w:rsid w:val="00810F26"/>
    <w:rsid w:val="00816F17"/>
    <w:rsid w:val="00864D87"/>
    <w:rsid w:val="0086736D"/>
    <w:rsid w:val="008A154F"/>
    <w:rsid w:val="008F0717"/>
    <w:rsid w:val="008F1FCA"/>
    <w:rsid w:val="009122D9"/>
    <w:rsid w:val="009964AC"/>
    <w:rsid w:val="009B10A7"/>
    <w:rsid w:val="009C3FDB"/>
    <w:rsid w:val="009C66CD"/>
    <w:rsid w:val="00A15542"/>
    <w:rsid w:val="00A600D4"/>
    <w:rsid w:val="00A81AB7"/>
    <w:rsid w:val="00A90FB3"/>
    <w:rsid w:val="00AC1C3D"/>
    <w:rsid w:val="00AC476E"/>
    <w:rsid w:val="00AE2BCD"/>
    <w:rsid w:val="00AE53F8"/>
    <w:rsid w:val="00AF4823"/>
    <w:rsid w:val="00B56F04"/>
    <w:rsid w:val="00B958A7"/>
    <w:rsid w:val="00BD5F6C"/>
    <w:rsid w:val="00C70106"/>
    <w:rsid w:val="00C961F3"/>
    <w:rsid w:val="00CB2D24"/>
    <w:rsid w:val="00CB6495"/>
    <w:rsid w:val="00CC4C30"/>
    <w:rsid w:val="00D13C26"/>
    <w:rsid w:val="00D72F49"/>
    <w:rsid w:val="00D974A8"/>
    <w:rsid w:val="00DC0E14"/>
    <w:rsid w:val="00DD15EC"/>
    <w:rsid w:val="00DE6073"/>
    <w:rsid w:val="00E011C1"/>
    <w:rsid w:val="00E235A1"/>
    <w:rsid w:val="00E23C85"/>
    <w:rsid w:val="00E2746B"/>
    <w:rsid w:val="00E4781D"/>
    <w:rsid w:val="00E74538"/>
    <w:rsid w:val="00E7467F"/>
    <w:rsid w:val="00EA1BC6"/>
    <w:rsid w:val="00EB220D"/>
    <w:rsid w:val="00EC799E"/>
    <w:rsid w:val="00F3342F"/>
    <w:rsid w:val="00F7145A"/>
    <w:rsid w:val="00FB433C"/>
    <w:rsid w:val="00FC5455"/>
    <w:rsid w:val="00FD5783"/>
    <w:rsid w:val="00FD6DCF"/>
    <w:rsid w:val="00FE337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5FD4"/>
  <w15:chartTrackingRefBased/>
  <w15:docId w15:val="{C0E686B3-5DED-4330-B927-C60D4767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49"/>
    <w:pPr>
      <w:ind w:left="720"/>
      <w:contextualSpacing/>
    </w:pPr>
  </w:style>
  <w:style w:type="paragraph" w:styleId="Revision">
    <w:name w:val="Revision"/>
    <w:hidden/>
    <w:uiPriority w:val="99"/>
    <w:semiHidden/>
    <w:rsid w:val="00525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Sanjhi Agarwal</dc:creator>
  <cp:keywords/>
  <dc:description/>
  <cp:lastModifiedBy>Pooja Raj</cp:lastModifiedBy>
  <cp:revision>2</cp:revision>
  <dcterms:created xsi:type="dcterms:W3CDTF">2023-10-06T07:29:00Z</dcterms:created>
  <dcterms:modified xsi:type="dcterms:W3CDTF">2023-10-06T07:29:00Z</dcterms:modified>
</cp:coreProperties>
</file>